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9F9" w:rsidRDefault="0069645F" w:rsidP="00C02FFB">
      <w:pPr>
        <w:pStyle w:val="Nadpis1"/>
      </w:pPr>
      <w:r>
        <w:t>Terapeutickým tancem k radosti z pospolitosti</w:t>
      </w:r>
    </w:p>
    <w:p w:rsidR="007A19F9" w:rsidRDefault="007A19F9" w:rsidP="007A19F9">
      <w:pPr>
        <w:spacing w:line="360" w:lineRule="auto"/>
        <w:ind w:firstLine="708"/>
      </w:pPr>
    </w:p>
    <w:p w:rsidR="007A19F9" w:rsidRDefault="007A19F9" w:rsidP="007A19F9">
      <w:pPr>
        <w:spacing w:line="360" w:lineRule="auto"/>
        <w:ind w:firstLine="708"/>
      </w:pPr>
      <w:r>
        <w:t>PhDr. Jaroslava Dosedlová, Ph.D.</w:t>
      </w:r>
    </w:p>
    <w:p w:rsidR="007A19F9" w:rsidRDefault="007A19F9" w:rsidP="007A19F9">
      <w:pPr>
        <w:spacing w:line="360" w:lineRule="auto"/>
        <w:ind w:firstLine="708"/>
      </w:pPr>
    </w:p>
    <w:p w:rsidR="007A19F9" w:rsidRDefault="007A19F9" w:rsidP="00E10564">
      <w:pPr>
        <w:spacing w:line="360" w:lineRule="auto"/>
        <w:ind w:firstLine="708"/>
        <w:jc w:val="both"/>
      </w:pPr>
      <w:bookmarkStart w:id="0" w:name="_GoBack"/>
      <w:r>
        <w:t xml:space="preserve">Zážitkově laděný seminář umožní účastníkům blíže se seznámit s možnostmi využití tanečního pohybu v pedagogické, poradenské i psychoterapeutické praxi. </w:t>
      </w:r>
    </w:p>
    <w:p w:rsidR="007A19F9" w:rsidRDefault="007A19F9" w:rsidP="00E10564">
      <w:pPr>
        <w:spacing w:line="360" w:lineRule="auto"/>
        <w:ind w:firstLine="708"/>
        <w:jc w:val="both"/>
      </w:pPr>
      <w:r>
        <w:t xml:space="preserve">Kurz bude rozvíjet především směr </w:t>
      </w:r>
      <w:r w:rsidRPr="00C02FFB">
        <w:rPr>
          <w:i/>
        </w:rPr>
        <w:t>primitivní exprese</w:t>
      </w:r>
      <w:r>
        <w:t>, což je široce aplikovatelná technika inspirovaná archaickými tanci doprovázenými hrou na buben. Přejímá důležité atributy původních kmenových tanců objevujících se ve všech kulturách: významnou účast skupiny, kontakt se zemí, rytmickou přesnost, opakování pohybů a hlasový doprovod. Cílem je, aby se všichni účastníci seznámili se základními principy primitivní exprese a byli schopni sami sestavit krátký blok pohybových sekvencí v jejím rámci.</w:t>
      </w:r>
    </w:p>
    <w:p w:rsidR="007A19F9" w:rsidRDefault="007A19F9" w:rsidP="00E10564">
      <w:pPr>
        <w:spacing w:line="360" w:lineRule="auto"/>
        <w:ind w:firstLine="708"/>
        <w:jc w:val="both"/>
      </w:pPr>
      <w:r>
        <w:t xml:space="preserve">Dále si zatančíme skupinové kruhové tance, seznámíme se se španělským směrem zakotveném v expresi flamenka </w:t>
      </w:r>
      <w:proofErr w:type="spellStart"/>
      <w:r w:rsidRPr="0069645F">
        <w:rPr>
          <w:i/>
        </w:rPr>
        <w:t>autoestima</w:t>
      </w:r>
      <w:proofErr w:type="spellEnd"/>
      <w:r w:rsidRPr="0069645F">
        <w:rPr>
          <w:i/>
        </w:rPr>
        <w:t xml:space="preserve"> flamenca</w:t>
      </w:r>
      <w:r>
        <w:t xml:space="preserve"> a tanec doplníme i (kontaktními) relaxacemi, bioenergetickými cvičeními a </w:t>
      </w:r>
      <w:r w:rsidR="00C02FFB">
        <w:t xml:space="preserve">masážemi. </w:t>
      </w:r>
      <w:r>
        <w:t xml:space="preserve"> </w:t>
      </w:r>
      <w:r w:rsidR="0069645F">
        <w:t>Důležité upozornění: pro tento kurz NEMUSÍTE umět tančit, NEMUSÍTE ovládat žádnou taneční techniku</w:t>
      </w:r>
      <w:bookmarkEnd w:id="0"/>
      <w:r w:rsidR="0069645F">
        <w:t>.</w:t>
      </w:r>
    </w:p>
    <w:p w:rsidR="00FA6C35" w:rsidRDefault="00E10564"/>
    <w:sectPr w:rsidR="00FA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F9"/>
    <w:rsid w:val="002166E8"/>
    <w:rsid w:val="0069645F"/>
    <w:rsid w:val="007A19F9"/>
    <w:rsid w:val="00A44DFA"/>
    <w:rsid w:val="00C02FFB"/>
    <w:rsid w:val="00E1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97E0-28EB-4E93-AB9E-06EB0FE6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1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2F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2F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Dosedlová</dc:creator>
  <cp:keywords/>
  <dc:description/>
  <cp:lastModifiedBy>Lenka VEITOVÁ</cp:lastModifiedBy>
  <cp:revision>2</cp:revision>
  <dcterms:created xsi:type="dcterms:W3CDTF">2018-10-23T07:51:00Z</dcterms:created>
  <dcterms:modified xsi:type="dcterms:W3CDTF">2018-12-20T12:44:00Z</dcterms:modified>
</cp:coreProperties>
</file>